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9:</w:t>
      </w:r>
      <w:r>
        <w:rPr>
          <w:spacing w:val="-8"/>
        </w:rPr>
        <w:t> </w:t>
      </w:r>
      <w:r>
        <w:rPr/>
        <w:t>List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1"/>
        </w:rPr>
        <w:t>Mammals</w:t>
      </w:r>
      <w:r>
        <w:rPr>
          <w:spacing w:val="-7"/>
        </w:rPr>
        <w:t> </w:t>
      </w:r>
      <w:r>
        <w:rPr>
          <w:spacing w:val="-1"/>
        </w:rPr>
        <w:t>species</w:t>
      </w:r>
      <w:r>
        <w:rPr>
          <w:spacing w:val="-6"/>
        </w:rPr>
        <w:t> </w:t>
      </w:r>
      <w:r>
        <w:rPr>
          <w:spacing w:val="-1"/>
        </w:rPr>
        <w:t>recorded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Lake</w:t>
      </w:r>
      <w:r>
        <w:rPr>
          <w:spacing w:val="-7"/>
        </w:rPr>
        <w:t> </w:t>
      </w:r>
      <w:r>
        <w:rPr/>
        <w:t>Qarun</w:t>
      </w:r>
      <w:r>
        <w:rPr>
          <w:spacing w:val="-6"/>
        </w:rPr>
        <w:t> </w:t>
      </w:r>
      <w:r>
        <w:rPr>
          <w:spacing w:val="-1"/>
        </w:rPr>
        <w:t>Protected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8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2011"/>
        <w:gridCol w:w="2443"/>
      </w:tblGrid>
      <w:tr>
        <w:trPr>
          <w:trHeight w:val="778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z w:val="23"/>
              </w:rPr>
              <w:t>Common </w:t>
            </w:r>
            <w:r>
              <w:rPr>
                <w:rFonts w:ascii="Times New Roman"/>
                <w:b/>
                <w:sz w:val="23"/>
              </w:rPr>
            </w:r>
            <w:r>
              <w:rPr>
                <w:rFonts w:ascii="Garamond"/>
                <w:b/>
                <w:spacing w:val="-1"/>
                <w:sz w:val="23"/>
              </w:rPr>
              <w:t>name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Scientific </w:t>
            </w:r>
            <w:r>
              <w:rPr>
                <w:rFonts w:ascii="Times New Roman"/>
                <w:b/>
                <w:spacing w:val="-1"/>
                <w:sz w:val="23"/>
              </w:rPr>
            </w:r>
            <w:r>
              <w:rPr>
                <w:rFonts w:ascii="Garamond"/>
                <w:b/>
                <w:spacing w:val="-1"/>
                <w:sz w:val="23"/>
              </w:rPr>
              <w:t>name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Habitat</w:t>
            </w:r>
            <w:r>
              <w:rPr>
                <w:rFonts w:ascii="Garamond"/>
                <w:sz w:val="23"/>
              </w:rPr>
            </w:r>
          </w:p>
        </w:tc>
      </w:tr>
      <w:tr>
        <w:trPr>
          <w:trHeight w:val="372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Giant</w:t>
            </w:r>
            <w:r>
              <w:rPr>
                <w:rFonts w:ascii="Garamond"/>
                <w:spacing w:val="-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Musk</w:t>
            </w:r>
            <w:r>
              <w:rPr>
                <w:rFonts w:ascii="Garamond"/>
                <w:sz w:val="23"/>
              </w:rPr>
              <w:t> </w:t>
            </w:r>
            <w:r>
              <w:rPr>
                <w:rFonts w:ascii="Times New Roman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Shrew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i/>
                <w:spacing w:val="-1"/>
                <w:sz w:val="23"/>
              </w:rPr>
              <w:t>Crocidura</w:t>
            </w:r>
            <w:r>
              <w:rPr>
                <w:rFonts w:ascii="Garamond"/>
                <w:i/>
                <w:spacing w:val="-2"/>
                <w:sz w:val="23"/>
              </w:rPr>
              <w:t> </w:t>
            </w:r>
            <w:r>
              <w:rPr>
                <w:rFonts w:ascii="Times New Roman"/>
                <w:i/>
                <w:spacing w:val="-2"/>
                <w:sz w:val="23"/>
              </w:rPr>
            </w:r>
            <w:r>
              <w:rPr>
                <w:rFonts w:ascii="Garamond"/>
                <w:i/>
                <w:spacing w:val="-1"/>
                <w:sz w:val="23"/>
              </w:rPr>
              <w:t>flavescens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"/>
                <w:sz w:val="23"/>
              </w:rPr>
              <w:t>Cultivated</w:t>
            </w:r>
            <w:r>
              <w:rPr>
                <w:rFonts w:ascii="Garamond"/>
                <w:spacing w:val="-3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</w:r>
            <w:r>
              <w:rPr>
                <w:rFonts w:ascii="Garamond"/>
                <w:sz w:val="23"/>
              </w:rPr>
              <w:t>lands</w:t>
            </w:r>
          </w:p>
        </w:tc>
      </w:tr>
      <w:tr>
        <w:trPr>
          <w:trHeight w:val="355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"/>
                <w:sz w:val="23"/>
              </w:rPr>
              <w:t>Flower's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shrew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i/>
                <w:spacing w:val="-1"/>
                <w:sz w:val="23"/>
              </w:rPr>
              <w:t>Crocidura </w:t>
            </w:r>
            <w:r>
              <w:rPr>
                <w:rFonts w:ascii="Times New Roman"/>
                <w:i/>
                <w:spacing w:val="-1"/>
                <w:sz w:val="23"/>
              </w:rPr>
            </w:r>
            <w:r>
              <w:rPr>
                <w:rFonts w:ascii="Garamond"/>
                <w:i/>
                <w:spacing w:val="-1"/>
                <w:sz w:val="23"/>
              </w:rPr>
              <w:t>floweri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"/>
                <w:sz w:val="23"/>
              </w:rPr>
              <w:t>Cultivated</w:t>
            </w:r>
            <w:r>
              <w:rPr>
                <w:rFonts w:ascii="Garamond"/>
                <w:spacing w:val="-3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</w:r>
            <w:r>
              <w:rPr>
                <w:rFonts w:ascii="Garamond"/>
                <w:sz w:val="23"/>
              </w:rPr>
              <w:t>lands</w:t>
            </w:r>
          </w:p>
        </w:tc>
      </w:tr>
      <w:tr>
        <w:trPr>
          <w:trHeight w:val="374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Fennec</w:t>
            </w:r>
            <w:r>
              <w:rPr>
                <w:rFonts w:ascii="Garamond"/>
                <w:spacing w:val="-3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</w:r>
            <w:r>
              <w:rPr>
                <w:rFonts w:ascii="Garamond"/>
                <w:sz w:val="23"/>
              </w:rPr>
              <w:t>Fox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i/>
                <w:spacing w:val="-1"/>
                <w:sz w:val="23"/>
              </w:rPr>
              <w:t>Vulpes</w:t>
            </w:r>
            <w:r>
              <w:rPr>
                <w:rFonts w:ascii="Garamond"/>
                <w:i/>
                <w:spacing w:val="-3"/>
                <w:sz w:val="23"/>
              </w:rPr>
              <w:t> </w:t>
            </w:r>
            <w:r>
              <w:rPr>
                <w:rFonts w:ascii="Times New Roman"/>
                <w:i/>
                <w:spacing w:val="-3"/>
                <w:sz w:val="23"/>
              </w:rPr>
            </w:r>
            <w:r>
              <w:rPr>
                <w:rFonts w:ascii="Garamond"/>
                <w:i/>
                <w:spacing w:val="-1"/>
                <w:sz w:val="23"/>
              </w:rPr>
              <w:t>zerda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Sand </w:t>
            </w:r>
            <w:r>
              <w:rPr>
                <w:rFonts w:ascii="Times New Roman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areas</w:t>
            </w:r>
          </w:p>
        </w:tc>
      </w:tr>
      <w:tr>
        <w:trPr>
          <w:trHeight w:val="372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Hyena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i/>
                <w:spacing w:val="-1"/>
                <w:sz w:val="23"/>
              </w:rPr>
              <w:t>Hyaena</w:t>
            </w:r>
            <w:r>
              <w:rPr>
                <w:rFonts w:ascii="Garamond"/>
                <w:i/>
                <w:spacing w:val="-3"/>
                <w:sz w:val="23"/>
              </w:rPr>
              <w:t> </w:t>
            </w:r>
            <w:r>
              <w:rPr>
                <w:rFonts w:ascii="Times New Roman"/>
                <w:i/>
                <w:spacing w:val="-3"/>
                <w:sz w:val="23"/>
              </w:rPr>
            </w:r>
            <w:r>
              <w:rPr>
                <w:rFonts w:ascii="Garamond"/>
                <w:i/>
                <w:spacing w:val="-1"/>
                <w:sz w:val="23"/>
              </w:rPr>
              <w:t>hyaena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"/>
                <w:sz w:val="23"/>
              </w:rPr>
              <w:t>Desert</w:t>
            </w:r>
            <w:r>
              <w:rPr>
                <w:rFonts w:ascii="Garamond"/>
                <w:spacing w:val="-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margins</w:t>
            </w:r>
          </w:p>
        </w:tc>
      </w:tr>
      <w:tr>
        <w:trPr>
          <w:trHeight w:val="374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Jungle</w:t>
            </w:r>
            <w:r>
              <w:rPr>
                <w:rFonts w:ascii="Garamond"/>
                <w:spacing w:val="-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</w:r>
            <w:r>
              <w:rPr>
                <w:rFonts w:ascii="Garamond"/>
                <w:sz w:val="23"/>
              </w:rPr>
              <w:t>Cat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i/>
                <w:sz w:val="23"/>
              </w:rPr>
              <w:t>Felis</w:t>
            </w:r>
            <w:r>
              <w:rPr>
                <w:rFonts w:ascii="Garamond"/>
                <w:i/>
                <w:spacing w:val="-2"/>
                <w:sz w:val="23"/>
              </w:rPr>
              <w:t> </w:t>
            </w:r>
            <w:r>
              <w:rPr>
                <w:rFonts w:ascii="Times New Roman"/>
                <w:i/>
                <w:spacing w:val="-2"/>
                <w:sz w:val="23"/>
              </w:rPr>
            </w:r>
            <w:r>
              <w:rPr>
                <w:rFonts w:ascii="Garamond"/>
                <w:i/>
                <w:spacing w:val="-1"/>
                <w:sz w:val="23"/>
              </w:rPr>
              <w:t>chaus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Swampy</w:t>
            </w:r>
            <w:r>
              <w:rPr>
                <w:rFonts w:ascii="Garamond"/>
                <w:spacing w:val="-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z w:val="23"/>
              </w:rPr>
              <w:t>and </w:t>
            </w:r>
            <w:r>
              <w:rPr>
                <w:rFonts w:ascii="Times New Roman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farmlands</w:t>
            </w:r>
          </w:p>
        </w:tc>
      </w:tr>
      <w:tr>
        <w:trPr>
          <w:trHeight w:val="353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Wild</w:t>
            </w:r>
            <w:r>
              <w:rPr>
                <w:rFonts w:ascii="Garamond"/>
                <w:spacing w:val="-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z w:val="23"/>
              </w:rPr>
              <w:t>Cat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i/>
                <w:sz w:val="23"/>
              </w:rPr>
              <w:t>Felis</w:t>
            </w:r>
            <w:r>
              <w:rPr>
                <w:rFonts w:ascii="Garamond"/>
                <w:i/>
                <w:spacing w:val="-5"/>
                <w:sz w:val="23"/>
              </w:rPr>
              <w:t> </w:t>
            </w:r>
            <w:r>
              <w:rPr>
                <w:rFonts w:ascii="Times New Roman"/>
                <w:i/>
                <w:spacing w:val="-5"/>
                <w:sz w:val="23"/>
              </w:rPr>
            </w:r>
            <w:r>
              <w:rPr>
                <w:rFonts w:ascii="Garamond"/>
                <w:i/>
                <w:spacing w:val="-1"/>
                <w:sz w:val="23"/>
              </w:rPr>
              <w:t>silvestris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Wadis</w:t>
            </w:r>
            <w:r>
              <w:rPr>
                <w:rFonts w:ascii="Garamond"/>
                <w:spacing w:val="-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z w:val="23"/>
              </w:rPr>
              <w:t>and</w:t>
            </w:r>
            <w:r>
              <w:rPr>
                <w:rFonts w:ascii="Garamond"/>
                <w:spacing w:val="-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rocky</w:t>
            </w:r>
            <w:r>
              <w:rPr>
                <w:rFonts w:ascii="Garamond"/>
                <w:sz w:val="23"/>
              </w:rPr>
              <w:t> </w:t>
            </w:r>
            <w:r>
              <w:rPr>
                <w:rFonts w:ascii="Times New Roman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areas</w:t>
            </w:r>
          </w:p>
        </w:tc>
      </w:tr>
      <w:tr>
        <w:trPr>
          <w:trHeight w:val="374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"/>
                <w:sz w:val="23"/>
              </w:rPr>
              <w:t>Dorcas</w:t>
            </w:r>
            <w:r>
              <w:rPr>
                <w:rFonts w:ascii="Garamond"/>
                <w:spacing w:val="-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Gazelle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i/>
                <w:spacing w:val="-1"/>
                <w:sz w:val="23"/>
              </w:rPr>
              <w:t>Gazella</w:t>
            </w:r>
            <w:r>
              <w:rPr>
                <w:rFonts w:ascii="Garamond"/>
                <w:i/>
                <w:spacing w:val="-3"/>
                <w:sz w:val="23"/>
              </w:rPr>
              <w:t> </w:t>
            </w:r>
            <w:r>
              <w:rPr>
                <w:rFonts w:ascii="Times New Roman"/>
                <w:i/>
                <w:spacing w:val="-3"/>
                <w:sz w:val="23"/>
              </w:rPr>
            </w:r>
            <w:r>
              <w:rPr>
                <w:rFonts w:ascii="Garamond"/>
                <w:i/>
                <w:spacing w:val="-1"/>
                <w:sz w:val="23"/>
              </w:rPr>
              <w:t>dorcas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Wadis</w:t>
            </w:r>
            <w:r>
              <w:rPr>
                <w:rFonts w:ascii="Garamond"/>
                <w:spacing w:val="-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z w:val="23"/>
              </w:rPr>
              <w:t>and</w:t>
            </w:r>
            <w:r>
              <w:rPr>
                <w:rFonts w:ascii="Garamond"/>
                <w:spacing w:val="-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rocky</w:t>
            </w:r>
            <w:r>
              <w:rPr>
                <w:rFonts w:ascii="Garamond"/>
                <w:sz w:val="23"/>
              </w:rPr>
              <w:t> </w:t>
            </w:r>
            <w:r>
              <w:rPr>
                <w:rFonts w:ascii="Times New Roman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areas</w:t>
            </w:r>
          </w:p>
        </w:tc>
      </w:tr>
      <w:tr>
        <w:trPr>
          <w:trHeight w:val="394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"/>
                <w:sz w:val="23"/>
              </w:rPr>
              <w:t>Slender-Horned</w:t>
            </w:r>
            <w:r>
              <w:rPr>
                <w:rFonts w:ascii="Garamond"/>
                <w:spacing w:val="-6"/>
                <w:sz w:val="23"/>
              </w:rPr>
              <w:t> </w:t>
            </w:r>
            <w:r>
              <w:rPr>
                <w:rFonts w:ascii="Times New Roman"/>
                <w:spacing w:val="-6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Gazelle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i/>
                <w:spacing w:val="-1"/>
                <w:sz w:val="23"/>
              </w:rPr>
              <w:t>Gazella</w:t>
            </w:r>
            <w:r>
              <w:rPr>
                <w:rFonts w:ascii="Garamond"/>
                <w:i/>
                <w:spacing w:val="-3"/>
                <w:sz w:val="23"/>
              </w:rPr>
              <w:t> </w:t>
            </w:r>
            <w:r>
              <w:rPr>
                <w:rFonts w:ascii="Times New Roman"/>
                <w:i/>
                <w:spacing w:val="-3"/>
                <w:sz w:val="23"/>
              </w:rPr>
            </w:r>
            <w:r>
              <w:rPr>
                <w:rFonts w:ascii="Garamond"/>
                <w:i/>
                <w:spacing w:val="-1"/>
                <w:sz w:val="23"/>
              </w:rPr>
              <w:t>leptoceros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z w:val="23"/>
              </w:rPr>
              <w:t>Wadis</w:t>
            </w:r>
            <w:r>
              <w:rPr>
                <w:rFonts w:ascii="Garamond"/>
                <w:spacing w:val="-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z w:val="23"/>
              </w:rPr>
              <w:t>and</w:t>
            </w:r>
            <w:r>
              <w:rPr>
                <w:rFonts w:ascii="Garamond"/>
                <w:spacing w:val="-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rocky</w:t>
            </w:r>
            <w:r>
              <w:rPr>
                <w:rFonts w:ascii="Garamond"/>
                <w:sz w:val="23"/>
              </w:rPr>
              <w:t> </w:t>
            </w:r>
            <w:r>
              <w:rPr>
                <w:rFonts w:ascii="Times New Roman"/>
                <w:sz w:val="23"/>
              </w:rPr>
            </w:r>
            <w:r>
              <w:rPr>
                <w:rFonts w:ascii="Garamond"/>
                <w:spacing w:val="-1"/>
                <w:sz w:val="23"/>
              </w:rPr>
              <w:t>areas</w:t>
            </w:r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7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Lake Qarun Protected Area RIS 2012 E</dc:title>
  <dcterms:created xsi:type="dcterms:W3CDTF">2016-09-08T15:43:12Z</dcterms:created>
  <dcterms:modified xsi:type="dcterms:W3CDTF">2016-09-08T15:43:12Z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