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53" w:rsidRPr="000A4953" w:rsidRDefault="000A4953" w:rsidP="000A4953">
      <w:pPr>
        <w:ind w:firstLine="284"/>
        <w:jc w:val="right"/>
        <w:rPr>
          <w:szCs w:val="24"/>
          <w:lang w:val="en-GB"/>
        </w:rPr>
      </w:pPr>
      <w:r w:rsidRPr="00023D01">
        <w:rPr>
          <w:szCs w:val="24"/>
          <w:lang w:val="en-US"/>
        </w:rPr>
        <w:t>Attachment</w:t>
      </w:r>
      <w:r w:rsidRPr="000A4953">
        <w:rPr>
          <w:szCs w:val="24"/>
          <w:lang w:val="en-GB"/>
        </w:rPr>
        <w:t xml:space="preserve"> 1 </w:t>
      </w:r>
    </w:p>
    <w:p w:rsidR="000A4953" w:rsidRPr="000A4953" w:rsidRDefault="000A4953" w:rsidP="000A4953">
      <w:pPr>
        <w:ind w:firstLine="284"/>
        <w:jc w:val="both"/>
        <w:rPr>
          <w:szCs w:val="24"/>
          <w:lang w:val="en-GB"/>
        </w:rPr>
      </w:pPr>
    </w:p>
    <w:p w:rsidR="000A4953" w:rsidRPr="00023D01" w:rsidRDefault="000A4953" w:rsidP="000A4953">
      <w:pPr>
        <w:ind w:firstLine="284"/>
        <w:jc w:val="both"/>
        <w:rPr>
          <w:szCs w:val="24"/>
          <w:lang w:val="en-GB"/>
        </w:rPr>
      </w:pPr>
      <w:proofErr w:type="gramStart"/>
      <w:r w:rsidRPr="00023D01">
        <w:rPr>
          <w:szCs w:val="24"/>
          <w:lang w:val="en-US"/>
        </w:rPr>
        <w:t>Rare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and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endangered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species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of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wild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animals</w:t>
      </w:r>
      <w:r w:rsidRPr="00023D01">
        <w:rPr>
          <w:szCs w:val="24"/>
          <w:lang w:val="en-GB"/>
        </w:rPr>
        <w:t xml:space="preserve">, </w:t>
      </w:r>
      <w:r w:rsidRPr="00023D01">
        <w:rPr>
          <w:szCs w:val="24"/>
          <w:lang w:val="en-US"/>
        </w:rPr>
        <w:t>included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in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the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Red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Data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Book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of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Belarus</w:t>
      </w:r>
      <w:r w:rsidRPr="00023D01">
        <w:rPr>
          <w:szCs w:val="24"/>
          <w:lang w:val="en-GB"/>
        </w:rPr>
        <w:t xml:space="preserve">, </w:t>
      </w:r>
      <w:r w:rsidRPr="00023D01">
        <w:rPr>
          <w:szCs w:val="24"/>
          <w:lang w:val="en-US"/>
        </w:rPr>
        <w:t>inhabiting</w:t>
      </w:r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 xml:space="preserve">the </w:t>
      </w:r>
      <w:proofErr w:type="spellStart"/>
      <w:r w:rsidRPr="00023D01">
        <w:rPr>
          <w:szCs w:val="24"/>
          <w:lang w:val="en-US"/>
        </w:rPr>
        <w:t>Dikoe</w:t>
      </w:r>
      <w:proofErr w:type="spellEnd"/>
      <w:r w:rsidRPr="00023D01">
        <w:rPr>
          <w:szCs w:val="24"/>
          <w:lang w:val="en-GB"/>
        </w:rPr>
        <w:t xml:space="preserve"> </w:t>
      </w:r>
      <w:r w:rsidRPr="00023D01">
        <w:rPr>
          <w:szCs w:val="24"/>
          <w:lang w:val="en-US"/>
        </w:rPr>
        <w:t>wetland</w:t>
      </w:r>
      <w:r w:rsidRPr="00023D01">
        <w:rPr>
          <w:szCs w:val="24"/>
          <w:lang w:val="en-GB"/>
        </w:rPr>
        <w:t>.</w:t>
      </w:r>
      <w:proofErr w:type="gramEnd"/>
    </w:p>
    <w:p w:rsidR="000A4953" w:rsidRPr="00023D01" w:rsidRDefault="000A4953" w:rsidP="000A4953">
      <w:pPr>
        <w:ind w:firstLine="708"/>
        <w:jc w:val="both"/>
        <w:rPr>
          <w:b/>
          <w:szCs w:val="24"/>
          <w:lang w:val="en-GB"/>
        </w:rPr>
      </w:pPr>
      <w:r w:rsidRPr="00023D01">
        <w:rPr>
          <w:b/>
          <w:szCs w:val="24"/>
          <w:lang w:val="en-US"/>
        </w:rPr>
        <w:t>Mammals</w:t>
      </w:r>
      <w:r w:rsidRPr="00023D01">
        <w:rPr>
          <w:b/>
          <w:szCs w:val="24"/>
          <w:lang w:val="en-GB"/>
        </w:rPr>
        <w:t>:</w:t>
      </w:r>
    </w:p>
    <w:p w:rsidR="000A4953" w:rsidRPr="00752B9B" w:rsidRDefault="000A4953" w:rsidP="000A4953">
      <w:pPr>
        <w:ind w:firstLine="708"/>
        <w:jc w:val="both"/>
        <w:rPr>
          <w:i/>
          <w:szCs w:val="24"/>
          <w:lang w:val="en-US"/>
        </w:rPr>
      </w:pPr>
      <w:r w:rsidRPr="00023D01">
        <w:rPr>
          <w:i/>
          <w:szCs w:val="24"/>
          <w:lang w:val="en-GB"/>
        </w:rPr>
        <w:t xml:space="preserve">2 </w:t>
      </w:r>
      <w:r w:rsidRPr="00023D01">
        <w:rPr>
          <w:i/>
          <w:szCs w:val="24"/>
          <w:lang w:val="en-US"/>
        </w:rPr>
        <w:t>category of protection</w:t>
      </w:r>
      <w:r w:rsidR="00752B9B">
        <w:rPr>
          <w:i/>
          <w:szCs w:val="24"/>
        </w:rPr>
        <w:t xml:space="preserve"> - EN</w:t>
      </w:r>
    </w:p>
    <w:p w:rsidR="000A4953" w:rsidRPr="00023D01" w:rsidRDefault="000A4953" w:rsidP="000A4953">
      <w:pPr>
        <w:pStyle w:val="BodyText"/>
        <w:ind w:right="0"/>
        <w:jc w:val="both"/>
        <w:rPr>
          <w:rFonts w:ascii="Times New Roman" w:hAnsi="Times New Roman"/>
          <w:i/>
          <w:sz w:val="24"/>
          <w:szCs w:val="24"/>
        </w:rPr>
      </w:pPr>
      <w:r w:rsidRPr="00023D01">
        <w:rPr>
          <w:rFonts w:ascii="Times New Roman" w:hAnsi="Times New Roman"/>
          <w:sz w:val="24"/>
          <w:szCs w:val="24"/>
          <w:lang w:val="en-US"/>
        </w:rPr>
        <w:t>Eurasian lynx</w:t>
      </w:r>
      <w:r w:rsidRPr="00023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D01">
        <w:rPr>
          <w:rFonts w:ascii="Times New Roman" w:hAnsi="Times New Roman"/>
          <w:i/>
          <w:sz w:val="24"/>
          <w:szCs w:val="24"/>
        </w:rPr>
        <w:t>Lynx</w:t>
      </w:r>
      <w:proofErr w:type="spellEnd"/>
      <w:r w:rsidRPr="00023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3D01">
        <w:rPr>
          <w:rFonts w:ascii="Times New Roman" w:hAnsi="Times New Roman"/>
          <w:i/>
          <w:sz w:val="24"/>
          <w:szCs w:val="24"/>
        </w:rPr>
        <w:t>lynx</w:t>
      </w:r>
      <w:proofErr w:type="spellEnd"/>
      <w:r w:rsidRPr="00023D01">
        <w:rPr>
          <w:rFonts w:ascii="Times New Roman" w:hAnsi="Times New Roman"/>
          <w:i/>
          <w:sz w:val="24"/>
          <w:szCs w:val="24"/>
        </w:rPr>
        <w:t xml:space="preserve"> </w:t>
      </w:r>
    </w:p>
    <w:p w:rsidR="000A4953" w:rsidRPr="00023D01" w:rsidRDefault="000A4953" w:rsidP="000A4953">
      <w:pPr>
        <w:pStyle w:val="BodyText"/>
        <w:ind w:right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23D01">
        <w:rPr>
          <w:rFonts w:ascii="Times New Roman" w:hAnsi="Times New Roman"/>
          <w:sz w:val="24"/>
          <w:szCs w:val="24"/>
          <w:lang w:val="en-US"/>
        </w:rPr>
        <w:t>Europeab</w:t>
      </w:r>
      <w:proofErr w:type="spellEnd"/>
      <w:r w:rsidRPr="00023D01">
        <w:rPr>
          <w:rFonts w:ascii="Times New Roman" w:hAnsi="Times New Roman"/>
          <w:sz w:val="24"/>
          <w:szCs w:val="24"/>
          <w:lang w:val="en-US"/>
        </w:rPr>
        <w:t xml:space="preserve"> bison</w:t>
      </w:r>
      <w:r w:rsidRPr="00023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D01">
        <w:rPr>
          <w:rFonts w:ascii="Times New Roman" w:hAnsi="Times New Roman"/>
          <w:i/>
          <w:sz w:val="24"/>
          <w:szCs w:val="24"/>
        </w:rPr>
        <w:t>Bison</w:t>
      </w:r>
      <w:proofErr w:type="spellEnd"/>
      <w:r w:rsidRPr="00023D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3D01">
        <w:rPr>
          <w:rFonts w:ascii="Times New Roman" w:hAnsi="Times New Roman"/>
          <w:i/>
          <w:sz w:val="24"/>
          <w:szCs w:val="24"/>
        </w:rPr>
        <w:t>bonasus</w:t>
      </w:r>
      <w:proofErr w:type="spellEnd"/>
    </w:p>
    <w:p w:rsidR="000A4953" w:rsidRPr="00023D01" w:rsidRDefault="000A4953" w:rsidP="000A4953">
      <w:pPr>
        <w:pStyle w:val="BodyText"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0A4953" w:rsidRPr="00023D01" w:rsidRDefault="000A4953" w:rsidP="000A4953">
      <w:pPr>
        <w:pStyle w:val="BodyText"/>
        <w:ind w:right="0" w:firstLine="708"/>
        <w:jc w:val="both"/>
        <w:rPr>
          <w:rFonts w:ascii="Times New Roman" w:hAnsi="Times New Roman"/>
          <w:b/>
          <w:sz w:val="24"/>
          <w:szCs w:val="24"/>
        </w:rPr>
      </w:pPr>
      <w:r w:rsidRPr="00023D01">
        <w:rPr>
          <w:rFonts w:ascii="Times New Roman" w:hAnsi="Times New Roman"/>
          <w:b/>
          <w:sz w:val="24"/>
          <w:szCs w:val="24"/>
          <w:lang w:val="en-US"/>
        </w:rPr>
        <w:t>Birds</w:t>
      </w:r>
      <w:r w:rsidRPr="00023D01">
        <w:rPr>
          <w:rFonts w:ascii="Times New Roman" w:hAnsi="Times New Roman"/>
          <w:b/>
          <w:sz w:val="24"/>
          <w:szCs w:val="24"/>
        </w:rPr>
        <w:t>:</w:t>
      </w:r>
    </w:p>
    <w:p w:rsidR="000A4953" w:rsidRPr="00023D01" w:rsidRDefault="000A4953" w:rsidP="000A4953">
      <w:pPr>
        <w:pStyle w:val="BodyText"/>
        <w:ind w:right="0" w:firstLine="708"/>
        <w:jc w:val="both"/>
        <w:rPr>
          <w:rFonts w:ascii="Times New Roman" w:hAnsi="Times New Roman"/>
          <w:i/>
          <w:sz w:val="24"/>
          <w:szCs w:val="24"/>
        </w:rPr>
      </w:pPr>
      <w:r w:rsidRPr="00023D01">
        <w:rPr>
          <w:rFonts w:ascii="Times New Roman" w:hAnsi="Times New Roman"/>
          <w:i/>
          <w:sz w:val="24"/>
          <w:szCs w:val="24"/>
        </w:rPr>
        <w:t xml:space="preserve">1 </w:t>
      </w:r>
      <w:r w:rsidRPr="00023D01">
        <w:rPr>
          <w:rFonts w:ascii="Times New Roman" w:hAnsi="Times New Roman"/>
          <w:i/>
          <w:sz w:val="24"/>
          <w:szCs w:val="24"/>
          <w:lang w:val="en-US"/>
        </w:rPr>
        <w:t>category of protection</w:t>
      </w:r>
      <w:r w:rsidR="00752B9B">
        <w:rPr>
          <w:rFonts w:ascii="Times New Roman" w:hAnsi="Times New Roman"/>
          <w:i/>
          <w:sz w:val="24"/>
          <w:szCs w:val="24"/>
          <w:lang w:val="en-US"/>
        </w:rPr>
        <w:t xml:space="preserve"> - CR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>Golden eagle</w:t>
      </w:r>
      <w:r w:rsidRPr="00595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Aquilla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chrysaetos</w:t>
      </w:r>
      <w:proofErr w:type="spellEnd"/>
      <w:r w:rsidRPr="00595196">
        <w:rPr>
          <w:rFonts w:ascii="Times New Roman" w:hAnsi="Times New Roman"/>
          <w:sz w:val="24"/>
          <w:szCs w:val="24"/>
        </w:rPr>
        <w:t xml:space="preserve"> 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>Greater spotted eagle</w:t>
      </w:r>
      <w:r w:rsidRPr="00595196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Pr="00595196">
        <w:rPr>
          <w:rFonts w:ascii="Times New Roman" w:hAnsi="Times New Roman"/>
          <w:i/>
          <w:iCs/>
          <w:snapToGrid w:val="0"/>
          <w:sz w:val="24"/>
          <w:szCs w:val="24"/>
          <w:lang w:val="en-US"/>
        </w:rPr>
        <w:t>Aquila</w:t>
      </w:r>
      <w:r w:rsidRPr="00595196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napToGrid w:val="0"/>
          <w:sz w:val="24"/>
          <w:szCs w:val="24"/>
          <w:lang w:val="en-US"/>
        </w:rPr>
        <w:t>clanga</w:t>
      </w:r>
      <w:proofErr w:type="spellEnd"/>
      <w:r w:rsidRPr="00595196">
        <w:rPr>
          <w:rFonts w:ascii="Times New Roman" w:hAnsi="Times New Roman"/>
          <w:sz w:val="24"/>
          <w:szCs w:val="24"/>
        </w:rPr>
        <w:t>,</w:t>
      </w:r>
      <w:r w:rsidRPr="00595196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r w:rsidRPr="00595196">
        <w:rPr>
          <w:rFonts w:ascii="Times New Roman" w:hAnsi="Times New Roman"/>
          <w:snapToGrid w:val="0"/>
          <w:sz w:val="24"/>
          <w:szCs w:val="24"/>
          <w:lang w:val="en-US"/>
        </w:rPr>
        <w:t>Peregrine falcon</w:t>
      </w:r>
      <w:r w:rsidRPr="00595196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napToGrid w:val="0"/>
          <w:sz w:val="24"/>
          <w:szCs w:val="24"/>
        </w:rPr>
        <w:t>Falco</w:t>
      </w:r>
      <w:proofErr w:type="spellEnd"/>
      <w:r w:rsidRPr="00595196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napToGrid w:val="0"/>
          <w:sz w:val="24"/>
          <w:szCs w:val="24"/>
        </w:rPr>
        <w:t>peregrinus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>Short-eared owl</w:t>
      </w:r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Asio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flammeus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sz w:val="24"/>
          <w:szCs w:val="24"/>
        </w:rPr>
      </w:pPr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i/>
          <w:sz w:val="24"/>
          <w:szCs w:val="24"/>
        </w:rPr>
      </w:pPr>
      <w:r w:rsidRPr="00595196">
        <w:rPr>
          <w:rFonts w:ascii="Times New Roman" w:hAnsi="Times New Roman"/>
          <w:i/>
          <w:sz w:val="24"/>
          <w:szCs w:val="24"/>
        </w:rPr>
        <w:t xml:space="preserve">2 </w:t>
      </w:r>
      <w:r w:rsidRPr="00595196">
        <w:rPr>
          <w:rFonts w:ascii="Times New Roman" w:hAnsi="Times New Roman"/>
          <w:i/>
          <w:sz w:val="24"/>
          <w:szCs w:val="24"/>
          <w:lang w:val="en-US"/>
        </w:rPr>
        <w:t>category of protection</w:t>
      </w:r>
      <w:r w:rsidR="00752B9B">
        <w:rPr>
          <w:rFonts w:ascii="Times New Roman" w:hAnsi="Times New Roman"/>
          <w:i/>
          <w:sz w:val="24"/>
          <w:szCs w:val="24"/>
          <w:lang w:val="en-US"/>
        </w:rPr>
        <w:t xml:space="preserve"> - EN</w:t>
      </w:r>
    </w:p>
    <w:p w:rsidR="000A4953" w:rsidRPr="00595196" w:rsidRDefault="00743E21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hyperlink r:id="rId4" w:tgtFrame="_blank" w:history="1">
        <w:r w:rsidR="000A4953" w:rsidRPr="00595196">
          <w:rPr>
            <w:rFonts w:ascii="Times New Roman" w:hAnsi="Times New Roman"/>
            <w:sz w:val="24"/>
            <w:szCs w:val="24"/>
            <w:lang w:val="en-US"/>
          </w:rPr>
          <w:t>White-tailed</w:t>
        </w:r>
      </w:hyperlink>
      <w:r w:rsidR="000A4953" w:rsidRPr="00595196">
        <w:rPr>
          <w:rFonts w:ascii="Times New Roman" w:hAnsi="Times New Roman"/>
          <w:sz w:val="24"/>
          <w:szCs w:val="24"/>
        </w:rPr>
        <w:t xml:space="preserve"> eagle</w:t>
      </w:r>
      <w:r w:rsidR="000A4953"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A4953" w:rsidRPr="00595196">
        <w:rPr>
          <w:rFonts w:ascii="Times New Roman" w:hAnsi="Times New Roman"/>
          <w:i/>
          <w:iCs/>
          <w:sz w:val="24"/>
          <w:szCs w:val="24"/>
        </w:rPr>
        <w:t>Haliaeetus</w:t>
      </w:r>
      <w:proofErr w:type="spellEnd"/>
      <w:r w:rsidR="000A4953"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A4953" w:rsidRPr="00595196">
        <w:rPr>
          <w:rFonts w:ascii="Times New Roman" w:hAnsi="Times New Roman"/>
          <w:i/>
          <w:iCs/>
          <w:sz w:val="24"/>
          <w:szCs w:val="24"/>
        </w:rPr>
        <w:t>albicilla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  <w:lang w:val="en-US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 xml:space="preserve">Short-toed eagle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Circaetus</w:t>
      </w:r>
      <w:proofErr w:type="spellEnd"/>
      <w:r w:rsidRPr="0059519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gallicus</w:t>
      </w:r>
      <w:proofErr w:type="spellEnd"/>
      <w:r w:rsidRPr="00595196">
        <w:rPr>
          <w:rFonts w:ascii="Times New Roman" w:hAnsi="Times New Roman"/>
          <w:i/>
          <w:sz w:val="24"/>
          <w:szCs w:val="24"/>
          <w:lang w:val="en-US"/>
        </w:rPr>
        <w:t>,</w:t>
      </w:r>
      <w:r w:rsidRPr="0059519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 xml:space="preserve">Great snipe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  <w:lang w:val="en-US"/>
        </w:rPr>
        <w:t>Gallinago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  <w:lang w:val="en-US"/>
        </w:rPr>
        <w:t xml:space="preserve"> media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  <w:lang w:val="en-US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 xml:space="preserve">Great grey owl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Strix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nebulosa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  <w:lang w:val="en-US"/>
        </w:rPr>
        <w:t>,</w:t>
      </w:r>
      <w:r w:rsidRPr="0059519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 xml:space="preserve">Eurasian eagle owl </w:t>
      </w:r>
      <w:r w:rsidRPr="00595196">
        <w:rPr>
          <w:rFonts w:ascii="Times New Roman" w:hAnsi="Times New Roman"/>
          <w:i/>
          <w:iCs/>
          <w:sz w:val="24"/>
          <w:szCs w:val="24"/>
          <w:lang w:val="en-US"/>
        </w:rPr>
        <w:t xml:space="preserve">Bubo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  <w:lang w:val="en-US"/>
        </w:rPr>
        <w:t>bubo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  <w:lang w:val="en-US"/>
        </w:rPr>
      </w:pPr>
      <w:r w:rsidRPr="00595196">
        <w:rPr>
          <w:rFonts w:ascii="Times New Roman" w:hAnsi="Times New Roman"/>
          <w:snapToGrid w:val="0"/>
          <w:sz w:val="24"/>
          <w:szCs w:val="24"/>
          <w:lang w:val="en-US"/>
        </w:rPr>
        <w:t xml:space="preserve">Common kestrel </w:t>
      </w:r>
      <w:proofErr w:type="spellStart"/>
      <w:r w:rsidRPr="00595196">
        <w:rPr>
          <w:rFonts w:ascii="Times New Roman" w:hAnsi="Times New Roman"/>
          <w:i/>
          <w:snapToGrid w:val="0"/>
          <w:sz w:val="24"/>
          <w:szCs w:val="24"/>
        </w:rPr>
        <w:t>Falco</w:t>
      </w:r>
      <w:proofErr w:type="spellEnd"/>
      <w:r w:rsidRPr="00595196">
        <w:rPr>
          <w:rFonts w:ascii="Times New Roman" w:hAnsi="Times New Roman"/>
          <w:i/>
          <w:snapToGrid w:val="0"/>
          <w:sz w:val="24"/>
          <w:szCs w:val="24"/>
          <w:lang w:val="en-US"/>
        </w:rPr>
        <w:t xml:space="preserve"> </w:t>
      </w:r>
      <w:proofErr w:type="spellStart"/>
      <w:r w:rsidRPr="00595196">
        <w:rPr>
          <w:rFonts w:ascii="Times New Roman" w:hAnsi="Times New Roman"/>
          <w:i/>
          <w:snapToGrid w:val="0"/>
          <w:sz w:val="24"/>
          <w:szCs w:val="24"/>
        </w:rPr>
        <w:t>tinnunculus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  <w:lang w:val="en-US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 xml:space="preserve">Corncrake </w:t>
      </w:r>
      <w:proofErr w:type="spellStart"/>
      <w:r w:rsidRPr="00595196">
        <w:rPr>
          <w:rFonts w:ascii="Times New Roman" w:hAnsi="Times New Roman"/>
          <w:i/>
          <w:iCs/>
          <w:snapToGrid w:val="0"/>
          <w:sz w:val="24"/>
          <w:szCs w:val="24"/>
          <w:lang w:val="en-US"/>
        </w:rPr>
        <w:t>Crex</w:t>
      </w:r>
      <w:proofErr w:type="spellEnd"/>
      <w:r w:rsidRPr="00595196">
        <w:rPr>
          <w:rFonts w:ascii="Times New Roman" w:hAnsi="Times New Roman"/>
          <w:i/>
          <w:iCs/>
          <w:snapToGrid w:val="0"/>
          <w:sz w:val="24"/>
          <w:szCs w:val="24"/>
          <w:lang w:val="en-US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napToGrid w:val="0"/>
          <w:sz w:val="24"/>
          <w:szCs w:val="24"/>
          <w:lang w:val="en-US"/>
        </w:rPr>
        <w:t>crex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>Aquatic warbler</w:t>
      </w:r>
      <w:r w:rsidRPr="00595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  <w:lang w:val="en-US"/>
        </w:rPr>
        <w:t>Acrocephalus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  <w:lang w:val="en-US"/>
        </w:rPr>
        <w:t>paludicola</w:t>
      </w:r>
      <w:proofErr w:type="spellEnd"/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i/>
          <w:sz w:val="24"/>
          <w:szCs w:val="24"/>
        </w:rPr>
      </w:pPr>
      <w:r w:rsidRPr="00595196">
        <w:rPr>
          <w:rFonts w:ascii="Times New Roman" w:hAnsi="Times New Roman"/>
          <w:i/>
          <w:sz w:val="24"/>
          <w:szCs w:val="24"/>
        </w:rPr>
        <w:t xml:space="preserve">3 </w:t>
      </w:r>
      <w:r w:rsidRPr="00595196">
        <w:rPr>
          <w:rFonts w:ascii="Times New Roman" w:hAnsi="Times New Roman"/>
          <w:i/>
          <w:sz w:val="24"/>
          <w:szCs w:val="24"/>
          <w:lang w:val="en-US"/>
        </w:rPr>
        <w:t>category of protection</w:t>
      </w:r>
      <w:r w:rsidR="00752B9B">
        <w:rPr>
          <w:rFonts w:ascii="Times New Roman" w:hAnsi="Times New Roman"/>
          <w:i/>
          <w:sz w:val="24"/>
          <w:szCs w:val="24"/>
          <w:lang w:val="en-US"/>
        </w:rPr>
        <w:t xml:space="preserve"> - VU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 xml:space="preserve">Black stork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Ciconia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nigra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>Common crane</w:t>
      </w:r>
      <w:r w:rsidRPr="00595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Grus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595196">
        <w:rPr>
          <w:rFonts w:ascii="Times New Roman" w:hAnsi="Times New Roman"/>
          <w:i/>
          <w:iCs/>
          <w:sz w:val="24"/>
          <w:szCs w:val="24"/>
        </w:rPr>
        <w:t>grus</w:t>
      </w:r>
      <w:proofErr w:type="spellEnd"/>
      <w:proofErr w:type="gram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 xml:space="preserve">Lesser spotted eagle </w:t>
      </w:r>
      <w:r w:rsidRPr="00595196">
        <w:rPr>
          <w:rFonts w:ascii="Times New Roman" w:hAnsi="Times New Roman"/>
          <w:i/>
          <w:iCs/>
          <w:sz w:val="24"/>
          <w:szCs w:val="24"/>
        </w:rPr>
        <w:t xml:space="preserve">Aquila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pomarina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>Eurasian curlew</w:t>
      </w:r>
      <w:r w:rsidRPr="00595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Numenius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arquata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>Black-tailed godwit</w:t>
      </w:r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Limosa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limosa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i/>
          <w:sz w:val="24"/>
          <w:szCs w:val="24"/>
        </w:rPr>
      </w:pPr>
      <w:r w:rsidRPr="00595196">
        <w:rPr>
          <w:rFonts w:ascii="Times New Roman" w:hAnsi="Times New Roman"/>
          <w:i/>
          <w:sz w:val="24"/>
          <w:szCs w:val="24"/>
        </w:rPr>
        <w:t xml:space="preserve">4 </w:t>
      </w:r>
      <w:r w:rsidRPr="00595196">
        <w:rPr>
          <w:rFonts w:ascii="Times New Roman" w:hAnsi="Times New Roman"/>
          <w:i/>
          <w:sz w:val="24"/>
          <w:szCs w:val="24"/>
          <w:lang w:val="en-US"/>
        </w:rPr>
        <w:t>category of protection</w:t>
      </w:r>
      <w:r w:rsidR="00752B9B">
        <w:rPr>
          <w:rFonts w:ascii="Times New Roman" w:hAnsi="Times New Roman"/>
          <w:i/>
          <w:sz w:val="24"/>
          <w:szCs w:val="24"/>
          <w:lang w:val="en-US"/>
        </w:rPr>
        <w:t xml:space="preserve"> - NT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95196">
        <w:rPr>
          <w:rFonts w:ascii="Times New Roman" w:hAnsi="Times New Roman"/>
          <w:snapToGrid w:val="0"/>
          <w:sz w:val="24"/>
          <w:szCs w:val="24"/>
          <w:lang w:val="en-US"/>
        </w:rPr>
        <w:t>Eurasian hobby</w:t>
      </w:r>
      <w:r w:rsidRPr="00595196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napToGrid w:val="0"/>
          <w:sz w:val="24"/>
          <w:szCs w:val="24"/>
        </w:rPr>
        <w:t>Falco</w:t>
      </w:r>
      <w:proofErr w:type="spellEnd"/>
      <w:r w:rsidRPr="00595196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napToGrid w:val="0"/>
          <w:sz w:val="24"/>
          <w:szCs w:val="24"/>
        </w:rPr>
        <w:t>subbuteo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595196">
        <w:rPr>
          <w:rFonts w:ascii="Times New Roman" w:hAnsi="Times New Roman"/>
          <w:sz w:val="24"/>
          <w:szCs w:val="24"/>
          <w:lang w:val="en-US"/>
        </w:rPr>
        <w:t>White-backed woodpecker</w:t>
      </w:r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Dendrocopos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leucotos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595196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T</w:t>
      </w:r>
      <w:r w:rsidRPr="00595196"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>hree-toed woodpecker</w:t>
      </w:r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Picoides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tridactyllus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595196">
        <w:rPr>
          <w:rFonts w:ascii="Times New Roman" w:hAnsi="Times New Roman"/>
          <w:b/>
          <w:iCs/>
          <w:sz w:val="24"/>
          <w:szCs w:val="24"/>
          <w:lang w:val="en-US"/>
        </w:rPr>
        <w:t>Insects</w:t>
      </w:r>
      <w:r w:rsidRPr="00595196">
        <w:rPr>
          <w:rFonts w:ascii="Times New Roman" w:hAnsi="Times New Roman"/>
          <w:b/>
          <w:iCs/>
          <w:sz w:val="24"/>
          <w:szCs w:val="24"/>
        </w:rPr>
        <w:t>:</w:t>
      </w:r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95196">
        <w:rPr>
          <w:rFonts w:ascii="Times New Roman" w:hAnsi="Times New Roman"/>
          <w:i/>
          <w:sz w:val="24"/>
          <w:szCs w:val="24"/>
        </w:rPr>
        <w:t xml:space="preserve">1 </w:t>
      </w:r>
      <w:r w:rsidRPr="00595196">
        <w:rPr>
          <w:rFonts w:ascii="Times New Roman" w:hAnsi="Times New Roman"/>
          <w:i/>
          <w:sz w:val="24"/>
          <w:szCs w:val="24"/>
          <w:lang w:val="en-US"/>
        </w:rPr>
        <w:t>category of protection</w:t>
      </w:r>
      <w:r w:rsidR="00752B9B">
        <w:rPr>
          <w:rFonts w:ascii="Times New Roman" w:hAnsi="Times New Roman"/>
          <w:i/>
          <w:sz w:val="24"/>
          <w:szCs w:val="24"/>
          <w:lang w:val="en-US"/>
        </w:rPr>
        <w:t xml:space="preserve"> - CR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196">
        <w:rPr>
          <w:rFonts w:ascii="Times New Roman" w:hAnsi="Times New Roman"/>
          <w:i/>
          <w:sz w:val="24"/>
          <w:szCs w:val="24"/>
        </w:rPr>
        <w:t>Chlaenius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quadrisulcatus</w:t>
      </w:r>
      <w:proofErr w:type="spellEnd"/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i/>
          <w:sz w:val="24"/>
          <w:szCs w:val="24"/>
        </w:rPr>
      </w:pPr>
      <w:r w:rsidRPr="00595196">
        <w:rPr>
          <w:rFonts w:ascii="Times New Roman" w:hAnsi="Times New Roman"/>
          <w:i/>
          <w:sz w:val="24"/>
          <w:szCs w:val="24"/>
        </w:rPr>
        <w:t xml:space="preserve">2 </w:t>
      </w:r>
      <w:r w:rsidRPr="00595196">
        <w:rPr>
          <w:rFonts w:ascii="Times New Roman" w:hAnsi="Times New Roman"/>
          <w:i/>
          <w:sz w:val="24"/>
          <w:szCs w:val="24"/>
          <w:lang w:val="en-US"/>
        </w:rPr>
        <w:t>category of protection</w:t>
      </w:r>
      <w:r w:rsidR="00752B9B">
        <w:rPr>
          <w:rFonts w:ascii="Times New Roman" w:hAnsi="Times New Roman"/>
          <w:i/>
          <w:sz w:val="24"/>
          <w:szCs w:val="24"/>
          <w:lang w:val="en-US"/>
        </w:rPr>
        <w:t xml:space="preserve"> - EN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196">
        <w:rPr>
          <w:rFonts w:ascii="Times New Roman" w:hAnsi="Times New Roman"/>
          <w:i/>
          <w:sz w:val="24"/>
          <w:szCs w:val="24"/>
        </w:rPr>
        <w:t>Chlaenius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sulcicollis</w:t>
      </w:r>
      <w:proofErr w:type="spellEnd"/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i/>
          <w:sz w:val="24"/>
          <w:szCs w:val="24"/>
        </w:rPr>
      </w:pPr>
      <w:r w:rsidRPr="00595196">
        <w:rPr>
          <w:rFonts w:ascii="Times New Roman" w:hAnsi="Times New Roman"/>
          <w:i/>
          <w:sz w:val="24"/>
          <w:szCs w:val="24"/>
        </w:rPr>
        <w:t xml:space="preserve">3 </w:t>
      </w:r>
      <w:r w:rsidRPr="00595196">
        <w:rPr>
          <w:rFonts w:ascii="Times New Roman" w:hAnsi="Times New Roman"/>
          <w:i/>
          <w:sz w:val="24"/>
          <w:szCs w:val="24"/>
          <w:lang w:val="en-US"/>
        </w:rPr>
        <w:t>category of protection</w:t>
      </w:r>
      <w:r w:rsidR="00752B9B">
        <w:rPr>
          <w:rFonts w:ascii="Times New Roman" w:hAnsi="Times New Roman"/>
          <w:i/>
          <w:sz w:val="24"/>
          <w:szCs w:val="24"/>
          <w:lang w:val="en-US"/>
        </w:rPr>
        <w:t xml:space="preserve"> - VU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Gerris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sphagnetorum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eastAsia="Calibri" w:hAnsi="Times New Roman"/>
          <w:i/>
          <w:sz w:val="24"/>
          <w:szCs w:val="24"/>
        </w:rPr>
      </w:pPr>
      <w:proofErr w:type="spellStart"/>
      <w:r w:rsidRPr="00595196">
        <w:rPr>
          <w:rFonts w:ascii="Times New Roman" w:eastAsia="Calibri" w:hAnsi="Times New Roman"/>
          <w:i/>
          <w:sz w:val="24"/>
          <w:szCs w:val="24"/>
        </w:rPr>
        <w:t>Graphoderus</w:t>
      </w:r>
      <w:proofErr w:type="spellEnd"/>
      <w:r w:rsidRPr="00595196">
        <w:rPr>
          <w:rFonts w:ascii="Times New Roman" w:eastAsia="Calibri" w:hAnsi="Times New Roman"/>
          <w:i/>
          <w:sz w:val="24"/>
          <w:szCs w:val="24"/>
        </w:rPr>
        <w:t xml:space="preserve"> b</w:t>
      </w:r>
      <w:r w:rsidRPr="00595196">
        <w:rPr>
          <w:rFonts w:ascii="Times New Roman" w:eastAsia="Calibri" w:hAnsi="Times New Roman"/>
          <w:i/>
          <w:sz w:val="24"/>
          <w:szCs w:val="24"/>
          <w:lang w:val="ru-RU"/>
        </w:rPr>
        <w:t>і</w:t>
      </w:r>
      <w:r w:rsidRPr="00595196">
        <w:rPr>
          <w:rFonts w:ascii="Times New Roman" w:eastAsia="Calibri" w:hAnsi="Times New Roman"/>
          <w:i/>
          <w:sz w:val="24"/>
          <w:szCs w:val="24"/>
        </w:rPr>
        <w:t>l</w:t>
      </w:r>
      <w:r w:rsidRPr="00595196">
        <w:rPr>
          <w:rFonts w:ascii="Times New Roman" w:eastAsia="Calibri" w:hAnsi="Times New Roman"/>
          <w:i/>
          <w:sz w:val="24"/>
          <w:szCs w:val="24"/>
          <w:lang w:val="ru-RU"/>
        </w:rPr>
        <w:t>і</w:t>
      </w:r>
      <w:proofErr w:type="spellStart"/>
      <w:r w:rsidRPr="00595196">
        <w:rPr>
          <w:rFonts w:ascii="Times New Roman" w:eastAsia="Calibri" w:hAnsi="Times New Roman"/>
          <w:i/>
          <w:sz w:val="24"/>
          <w:szCs w:val="24"/>
        </w:rPr>
        <w:t>neatus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95196">
        <w:rPr>
          <w:rFonts w:ascii="Times New Roman" w:hAnsi="Times New Roman"/>
          <w:i/>
          <w:sz w:val="24"/>
          <w:szCs w:val="24"/>
        </w:rPr>
        <w:t>Carabus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menetriesi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196">
        <w:rPr>
          <w:rFonts w:ascii="Times New Roman" w:hAnsi="Times New Roman"/>
          <w:i/>
          <w:sz w:val="24"/>
          <w:szCs w:val="24"/>
        </w:rPr>
        <w:t>Colias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palaeno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lastRenderedPageBreak/>
        <w:t>Chlaenius</w:t>
      </w:r>
      <w:proofErr w:type="spellEnd"/>
      <w:r w:rsidRPr="0059519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iCs/>
          <w:sz w:val="24"/>
          <w:szCs w:val="24"/>
        </w:rPr>
        <w:t>costulatus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196">
        <w:rPr>
          <w:rFonts w:ascii="Times New Roman" w:hAnsi="Times New Roman"/>
          <w:i/>
          <w:sz w:val="24"/>
          <w:szCs w:val="24"/>
        </w:rPr>
        <w:t>Bombus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schrenkii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196">
        <w:rPr>
          <w:rFonts w:ascii="Times New Roman" w:hAnsi="Times New Roman"/>
          <w:i/>
          <w:sz w:val="24"/>
          <w:szCs w:val="24"/>
        </w:rPr>
        <w:t>Bombus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muscorum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sz w:val="24"/>
          <w:szCs w:val="24"/>
        </w:rPr>
      </w:pP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sz w:val="24"/>
          <w:szCs w:val="24"/>
        </w:rPr>
      </w:pPr>
      <w:r w:rsidRPr="00595196">
        <w:rPr>
          <w:rFonts w:ascii="Times New Roman" w:hAnsi="Times New Roman"/>
          <w:i/>
          <w:sz w:val="24"/>
          <w:szCs w:val="24"/>
        </w:rPr>
        <w:t xml:space="preserve">4 </w:t>
      </w:r>
      <w:r w:rsidRPr="00595196">
        <w:rPr>
          <w:rFonts w:ascii="Times New Roman" w:hAnsi="Times New Roman"/>
          <w:i/>
          <w:sz w:val="24"/>
          <w:szCs w:val="24"/>
          <w:lang w:val="en-US"/>
        </w:rPr>
        <w:t>category of protection</w:t>
      </w:r>
      <w:r w:rsidR="00752B9B">
        <w:rPr>
          <w:rFonts w:ascii="Times New Roman" w:hAnsi="Times New Roman"/>
          <w:i/>
          <w:sz w:val="24"/>
          <w:szCs w:val="24"/>
          <w:lang w:val="en-US"/>
        </w:rPr>
        <w:t xml:space="preserve"> - NT</w:t>
      </w:r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95196">
        <w:rPr>
          <w:rFonts w:ascii="Times New Roman" w:hAnsi="Times New Roman"/>
          <w:i/>
          <w:sz w:val="24"/>
          <w:szCs w:val="24"/>
        </w:rPr>
        <w:t>Carabus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violaceus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196">
        <w:rPr>
          <w:rFonts w:ascii="Times New Roman" w:hAnsi="Times New Roman"/>
          <w:i/>
          <w:sz w:val="24"/>
          <w:szCs w:val="24"/>
        </w:rPr>
        <w:t>Carabus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5196">
        <w:rPr>
          <w:rFonts w:ascii="Times New Roman" w:hAnsi="Times New Roman"/>
          <w:i/>
          <w:sz w:val="24"/>
          <w:szCs w:val="24"/>
        </w:rPr>
        <w:t>cancellatus</w:t>
      </w:r>
      <w:proofErr w:type="spellEnd"/>
    </w:p>
    <w:p w:rsidR="000A4953" w:rsidRPr="00595196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196">
        <w:rPr>
          <w:rFonts w:ascii="Times New Roman" w:hAnsi="Times New Roman"/>
          <w:i/>
          <w:sz w:val="24"/>
          <w:szCs w:val="24"/>
        </w:rPr>
        <w:t>Coenonympha</w:t>
      </w:r>
      <w:proofErr w:type="spellEnd"/>
      <w:r w:rsidRPr="005951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95196">
        <w:rPr>
          <w:rFonts w:ascii="Times New Roman" w:hAnsi="Times New Roman"/>
          <w:i/>
          <w:sz w:val="24"/>
          <w:szCs w:val="24"/>
        </w:rPr>
        <w:t>oedipus</w:t>
      </w:r>
      <w:proofErr w:type="spellEnd"/>
      <w:proofErr w:type="gramEnd"/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595196">
        <w:rPr>
          <w:rFonts w:ascii="Times New Roman" w:hAnsi="Times New Roman"/>
          <w:b/>
          <w:iCs/>
          <w:sz w:val="24"/>
          <w:szCs w:val="24"/>
          <w:lang w:val="en-US"/>
        </w:rPr>
        <w:t>Arachnids</w:t>
      </w:r>
      <w:r w:rsidRPr="00595196">
        <w:rPr>
          <w:rFonts w:ascii="Times New Roman" w:hAnsi="Times New Roman"/>
          <w:b/>
          <w:iCs/>
          <w:sz w:val="24"/>
          <w:szCs w:val="24"/>
        </w:rPr>
        <w:t>:</w:t>
      </w:r>
    </w:p>
    <w:p w:rsidR="000A4953" w:rsidRPr="00595196" w:rsidRDefault="000A4953" w:rsidP="000A4953">
      <w:pPr>
        <w:pStyle w:val="BodyText"/>
        <w:ind w:right="0" w:firstLine="708"/>
        <w:jc w:val="both"/>
        <w:rPr>
          <w:rFonts w:ascii="Times New Roman" w:hAnsi="Times New Roman"/>
          <w:i/>
          <w:sz w:val="24"/>
          <w:szCs w:val="24"/>
        </w:rPr>
      </w:pPr>
      <w:r w:rsidRPr="00595196">
        <w:rPr>
          <w:rFonts w:ascii="Times New Roman" w:hAnsi="Times New Roman"/>
          <w:i/>
          <w:sz w:val="24"/>
          <w:szCs w:val="24"/>
        </w:rPr>
        <w:t xml:space="preserve">3 </w:t>
      </w:r>
      <w:r w:rsidRPr="00595196">
        <w:rPr>
          <w:rFonts w:ascii="Times New Roman" w:hAnsi="Times New Roman"/>
          <w:i/>
          <w:sz w:val="24"/>
          <w:szCs w:val="24"/>
          <w:lang w:val="en-US"/>
        </w:rPr>
        <w:t>category of protection</w:t>
      </w:r>
      <w:r w:rsidR="00752B9B">
        <w:rPr>
          <w:rFonts w:ascii="Times New Roman" w:hAnsi="Times New Roman"/>
          <w:i/>
          <w:sz w:val="24"/>
          <w:szCs w:val="24"/>
          <w:lang w:val="en-US"/>
        </w:rPr>
        <w:t xml:space="preserve"> - NT</w:t>
      </w:r>
    </w:p>
    <w:p w:rsidR="000A4953" w:rsidRPr="00023D01" w:rsidRDefault="000A4953" w:rsidP="000A4953">
      <w:pPr>
        <w:pStyle w:val="BodyText"/>
        <w:ind w:right="0"/>
        <w:jc w:val="both"/>
        <w:rPr>
          <w:rFonts w:ascii="Times New Roman" w:hAnsi="Times New Roman"/>
          <w:i/>
          <w:sz w:val="24"/>
          <w:szCs w:val="24"/>
        </w:rPr>
      </w:pPr>
      <w:r w:rsidRPr="00595196">
        <w:rPr>
          <w:rFonts w:ascii="Times New Roman" w:eastAsia="Calibri" w:hAnsi="Times New Roman"/>
          <w:sz w:val="24"/>
          <w:szCs w:val="24"/>
          <w:lang w:val="en-US"/>
        </w:rPr>
        <w:t>Great raft spider</w:t>
      </w:r>
      <w:r w:rsidRPr="00595196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595196">
        <w:rPr>
          <w:rFonts w:ascii="Times New Roman" w:eastAsia="Calibri" w:hAnsi="Times New Roman"/>
          <w:i/>
          <w:sz w:val="24"/>
          <w:szCs w:val="24"/>
        </w:rPr>
        <w:t>Dolomedes</w:t>
      </w:r>
      <w:proofErr w:type="spellEnd"/>
      <w:r w:rsidRPr="00595196">
        <w:rPr>
          <w:rFonts w:ascii="Times New Roman" w:eastAsia="Calibri" w:hAnsi="Times New Roman"/>
          <w:i/>
          <w:sz w:val="24"/>
          <w:szCs w:val="24"/>
        </w:rPr>
        <w:t xml:space="preserve"> plantar</w:t>
      </w:r>
      <w:r w:rsidRPr="00595196">
        <w:rPr>
          <w:rFonts w:ascii="Times New Roman" w:eastAsia="Calibri" w:hAnsi="Times New Roman"/>
          <w:i/>
          <w:sz w:val="24"/>
          <w:szCs w:val="24"/>
          <w:lang w:val="ru-RU"/>
        </w:rPr>
        <w:t>і</w:t>
      </w:r>
      <w:r w:rsidRPr="00595196">
        <w:rPr>
          <w:rFonts w:ascii="Times New Roman" w:eastAsia="Calibri" w:hAnsi="Times New Roman"/>
          <w:i/>
          <w:sz w:val="24"/>
          <w:szCs w:val="24"/>
        </w:rPr>
        <w:t>us</w:t>
      </w:r>
      <w:r w:rsidRPr="00023D0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A4953" w:rsidRPr="00023D01" w:rsidRDefault="000A4953" w:rsidP="000A4953">
      <w:pPr>
        <w:pStyle w:val="BodyText"/>
        <w:ind w:right="0"/>
        <w:jc w:val="both"/>
        <w:rPr>
          <w:rFonts w:ascii="Times New Roman" w:hAnsi="Times New Roman"/>
          <w:i/>
          <w:sz w:val="24"/>
          <w:szCs w:val="24"/>
        </w:rPr>
      </w:pPr>
    </w:p>
    <w:p w:rsidR="000A4953" w:rsidRPr="00023D01" w:rsidRDefault="000A4953" w:rsidP="000A4953">
      <w:pPr>
        <w:rPr>
          <w:i/>
          <w:spacing w:val="-2"/>
          <w:szCs w:val="24"/>
          <w:lang w:val="en-GB"/>
        </w:rPr>
      </w:pPr>
      <w:r w:rsidRPr="00023D01">
        <w:rPr>
          <w:i/>
          <w:szCs w:val="24"/>
          <w:lang w:val="en-GB"/>
        </w:rPr>
        <w:br w:type="page"/>
      </w:r>
    </w:p>
    <w:p w:rsidR="000A4953" w:rsidRPr="00023D01" w:rsidRDefault="000A4953" w:rsidP="000A4953">
      <w:pPr>
        <w:pStyle w:val="BodyText"/>
        <w:ind w:right="0"/>
        <w:jc w:val="both"/>
        <w:rPr>
          <w:rFonts w:ascii="Times New Roman" w:hAnsi="Times New Roman"/>
          <w:sz w:val="24"/>
          <w:szCs w:val="24"/>
        </w:rPr>
      </w:pPr>
    </w:p>
    <w:p w:rsidR="000A4953" w:rsidRPr="00023D01" w:rsidRDefault="000A4953" w:rsidP="000A4953">
      <w:pPr>
        <w:pStyle w:val="Heading3"/>
        <w:ind w:left="0"/>
        <w:jc w:val="right"/>
        <w:rPr>
          <w:rFonts w:ascii="Times New Roman" w:hAnsi="Times New Roman"/>
          <w:b w:val="0"/>
          <w:szCs w:val="24"/>
        </w:rPr>
      </w:pPr>
      <w:r w:rsidRPr="00023D01">
        <w:rPr>
          <w:rFonts w:ascii="Times New Roman" w:hAnsi="Times New Roman"/>
          <w:b w:val="0"/>
          <w:szCs w:val="24"/>
          <w:lang w:val="en-US"/>
        </w:rPr>
        <w:t>Attachment</w:t>
      </w:r>
      <w:r w:rsidRPr="00023D01">
        <w:rPr>
          <w:rFonts w:ascii="Times New Roman" w:hAnsi="Times New Roman"/>
          <w:b w:val="0"/>
          <w:szCs w:val="24"/>
        </w:rPr>
        <w:t xml:space="preserve"> 2 </w:t>
      </w:r>
    </w:p>
    <w:p w:rsidR="000A4953" w:rsidRPr="00023D01" w:rsidRDefault="000A4953" w:rsidP="000A4953">
      <w:pPr>
        <w:rPr>
          <w:szCs w:val="24"/>
          <w:lang w:val="en-GB"/>
        </w:rPr>
      </w:pPr>
    </w:p>
    <w:p w:rsidR="000A4953" w:rsidRPr="00023D01" w:rsidRDefault="000A4953" w:rsidP="000A4953">
      <w:pPr>
        <w:pStyle w:val="Heading3"/>
        <w:ind w:left="0"/>
        <w:rPr>
          <w:rFonts w:ascii="Times New Roman" w:hAnsi="Times New Roman"/>
          <w:b w:val="0"/>
          <w:bCs/>
          <w:snapToGrid/>
          <w:szCs w:val="24"/>
          <w:lang w:eastAsia="ru-RU"/>
        </w:rPr>
      </w:pPr>
      <w:proofErr w:type="gramStart"/>
      <w:r w:rsidRPr="00023D01">
        <w:rPr>
          <w:rFonts w:ascii="Times New Roman" w:hAnsi="Times New Roman"/>
          <w:b w:val="0"/>
          <w:szCs w:val="24"/>
        </w:rPr>
        <w:t>The s</w:t>
      </w:r>
      <w:proofErr w:type="spellStart"/>
      <w:r w:rsidRPr="00023D01">
        <w:rPr>
          <w:rFonts w:ascii="Times New Roman" w:hAnsi="Times New Roman"/>
          <w:b w:val="0"/>
          <w:szCs w:val="24"/>
          <w:lang w:val="en-US"/>
        </w:rPr>
        <w:t>tate</w:t>
      </w:r>
      <w:proofErr w:type="spellEnd"/>
      <w:r w:rsidRPr="00023D01">
        <w:rPr>
          <w:rFonts w:ascii="Times New Roman" w:hAnsi="Times New Roman"/>
          <w:b w:val="0"/>
          <w:szCs w:val="24"/>
          <w:lang w:val="en-US"/>
        </w:rPr>
        <w:t xml:space="preserve"> of rare bird species' populations within the </w:t>
      </w:r>
      <w:proofErr w:type="spellStart"/>
      <w:r w:rsidRPr="00023D01">
        <w:rPr>
          <w:rFonts w:ascii="Times New Roman" w:hAnsi="Times New Roman"/>
          <w:b w:val="0"/>
          <w:szCs w:val="24"/>
          <w:lang w:val="en-US"/>
        </w:rPr>
        <w:t>Dikoe</w:t>
      </w:r>
      <w:proofErr w:type="spellEnd"/>
      <w:r w:rsidRPr="00023D01">
        <w:rPr>
          <w:rFonts w:ascii="Times New Roman" w:hAnsi="Times New Roman"/>
          <w:b w:val="0"/>
          <w:szCs w:val="24"/>
          <w:lang w:val="en-US"/>
        </w:rPr>
        <w:t xml:space="preserve"> wetland.</w:t>
      </w:r>
      <w:proofErr w:type="gramEnd"/>
    </w:p>
    <w:p w:rsidR="000A4953" w:rsidRPr="00023D01" w:rsidRDefault="000A4953" w:rsidP="000A4953">
      <w:pPr>
        <w:rPr>
          <w:szCs w:val="24"/>
          <w:lang w:val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967"/>
        <w:gridCol w:w="900"/>
        <w:gridCol w:w="1107"/>
        <w:gridCol w:w="1920"/>
        <w:gridCol w:w="1322"/>
      </w:tblGrid>
      <w:tr w:rsidR="000A4953" w:rsidRPr="00023D01" w:rsidTr="00A150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b/>
                <w:bCs/>
                <w:szCs w:val="24"/>
              </w:rPr>
            </w:pPr>
            <w:r w:rsidRPr="00023D01">
              <w:rPr>
                <w:b/>
                <w:bCs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3D01">
              <w:rPr>
                <w:b/>
                <w:bCs/>
                <w:szCs w:val="24"/>
                <w:lang w:val="en-US"/>
              </w:rPr>
              <w:t>Species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3D01">
              <w:rPr>
                <w:b/>
                <w:bCs/>
                <w:szCs w:val="24"/>
                <w:lang w:val="en-US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3D01">
              <w:rPr>
                <w:b/>
                <w:bCs/>
                <w:szCs w:val="24"/>
                <w:lang w:val="en-US"/>
              </w:rPr>
              <w:t>Number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b/>
                <w:bCs/>
                <w:szCs w:val="24"/>
              </w:rPr>
            </w:pPr>
            <w:r w:rsidRPr="00023D01">
              <w:rPr>
                <w:b/>
                <w:bCs/>
                <w:szCs w:val="24"/>
                <w:lang w:val="en-US"/>
              </w:rPr>
              <w:t>Year</w:t>
            </w:r>
            <w:r w:rsidRPr="00023D01">
              <w:rPr>
                <w:b/>
                <w:bCs/>
                <w:szCs w:val="24"/>
              </w:rPr>
              <w:t>/</w:t>
            </w:r>
            <w:r w:rsidRPr="00023D01">
              <w:rPr>
                <w:b/>
                <w:bCs/>
                <w:szCs w:val="24"/>
                <w:lang w:val="en-US"/>
              </w:rPr>
              <w:t>study period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3D01">
              <w:rPr>
                <w:b/>
                <w:bCs/>
                <w:szCs w:val="24"/>
                <w:lang w:val="en-US"/>
              </w:rPr>
              <w:t>IBA criteria</w:t>
            </w: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5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Black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stork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2006-2012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  <w:u w:val="single"/>
              </w:rPr>
            </w:pPr>
            <w:r w:rsidRPr="00023D01">
              <w:rPr>
                <w:szCs w:val="24"/>
                <w:u w:val="single"/>
                <w:lang w:val="en-US"/>
              </w:rPr>
              <w:t>White-tailed eagle</w:t>
            </w:r>
            <w:r w:rsidRPr="00023D01"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</w:rPr>
              <w:t xml:space="preserve">1 </w:t>
            </w:r>
            <w:r w:rsidRPr="00023D01">
              <w:rPr>
                <w:szCs w:val="24"/>
                <w:lang w:val="en-U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2006-2012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6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Lesser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spotted eagle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2006-2012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7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Greater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spotted eagle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</w:rPr>
              <w:t xml:space="preserve">2 </w:t>
            </w:r>
            <w:r w:rsidRPr="00023D01">
              <w:rPr>
                <w:szCs w:val="24"/>
                <w:lang w:val="en-U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A1</w:t>
            </w: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8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Golden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eagle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  <w:lang w:val="en-US"/>
              </w:rPr>
              <w:t>visitant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1998-2011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</w:rPr>
            </w:pPr>
            <w:hyperlink r:id="rId9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Corncrake</w:t>
              </w:r>
            </w:hyperlink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2006-2008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10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Common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crane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2006-2012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11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Great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snipe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</w:rPr>
              <w:t xml:space="preserve">20-30 </w:t>
            </w:r>
            <w:r w:rsidRPr="00023D01">
              <w:rPr>
                <w:szCs w:val="24"/>
                <w:lang w:val="en-U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A1</w:t>
            </w: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12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Black-tailed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godwit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</w:rPr>
              <w:t xml:space="preserve">20-30 </w:t>
            </w:r>
            <w:r w:rsidRPr="00023D01">
              <w:rPr>
                <w:szCs w:val="24"/>
                <w:lang w:val="en-U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A1</w:t>
            </w: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13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Eagle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owl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</w:rPr>
              <w:t xml:space="preserve">2 </w:t>
            </w:r>
            <w:r w:rsidRPr="00023D01">
              <w:rPr>
                <w:szCs w:val="24"/>
                <w:lang w:val="en-U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2006-2008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14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Great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grey owl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</w:rPr>
              <w:t xml:space="preserve">7-20 </w:t>
            </w:r>
            <w:r w:rsidRPr="00023D01">
              <w:rPr>
                <w:szCs w:val="24"/>
                <w:lang w:val="en-U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2006-2012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15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Short-eared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owl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</w:rPr>
              <w:t xml:space="preserve">5-8 </w:t>
            </w:r>
            <w:r w:rsidRPr="00023D01">
              <w:rPr>
                <w:szCs w:val="24"/>
                <w:lang w:val="en-U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16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White-backed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woodpecker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2006-2008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  <w:u w:val="single"/>
              </w:rPr>
            </w:pPr>
            <w:r w:rsidRPr="00023D01">
              <w:rPr>
                <w:rStyle w:val="apple-converted-space"/>
                <w:szCs w:val="24"/>
                <w:u w:val="single"/>
                <w:shd w:val="clear" w:color="auto" w:fill="FFFFFF"/>
              </w:rPr>
              <w:t>T</w:t>
            </w:r>
            <w:r w:rsidRPr="00023D01">
              <w:rPr>
                <w:bCs/>
                <w:szCs w:val="24"/>
                <w:u w:val="single"/>
                <w:shd w:val="clear" w:color="auto" w:fill="FFFFFF"/>
              </w:rPr>
              <w:t>hree-toed woodpecker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2006-2008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17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Aquatic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warbler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</w:rPr>
              <w:t xml:space="preserve">156-216 </w:t>
            </w:r>
            <w:r w:rsidRPr="00023D01">
              <w:rPr>
                <w:szCs w:val="24"/>
                <w:lang w:val="en-U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A1</w:t>
            </w: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743E21" w:rsidP="00A15070">
            <w:pPr>
              <w:rPr>
                <w:szCs w:val="24"/>
                <w:u w:val="single"/>
                <w:lang w:val="en-US"/>
              </w:rPr>
            </w:pPr>
            <w:hyperlink r:id="rId18" w:tgtFrame="_blank" w:history="1">
              <w:r w:rsidR="000A4953" w:rsidRPr="00023D01">
                <w:rPr>
                  <w:szCs w:val="24"/>
                  <w:u w:val="single"/>
                  <w:lang w:val="en-US"/>
                </w:rPr>
                <w:t>Meadow</w:t>
              </w:r>
            </w:hyperlink>
            <w:r w:rsidR="000A4953" w:rsidRPr="00023D01">
              <w:rPr>
                <w:szCs w:val="24"/>
                <w:u w:val="single"/>
                <w:lang w:val="en-US"/>
              </w:rPr>
              <w:t xml:space="preserve"> pipit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</w:rPr>
              <w:t xml:space="preserve">&gt; 1800 </w:t>
            </w:r>
            <w:r w:rsidRPr="00023D01">
              <w:rPr>
                <w:szCs w:val="24"/>
                <w:lang w:val="en-U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2006-2008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B3</w:t>
            </w:r>
          </w:p>
        </w:tc>
      </w:tr>
      <w:tr w:rsidR="000A4953" w:rsidRPr="00023D01" w:rsidTr="00A15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</w:rPr>
            </w:pPr>
            <w:r w:rsidRPr="00023D01">
              <w:rPr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rPr>
                <w:szCs w:val="24"/>
                <w:u w:val="single"/>
              </w:rPr>
            </w:pPr>
            <w:r w:rsidRPr="00023D01">
              <w:rPr>
                <w:bCs/>
                <w:color w:val="252525"/>
                <w:szCs w:val="24"/>
                <w:u w:val="single"/>
                <w:shd w:val="clear" w:color="auto" w:fill="FFFFFF"/>
                <w:lang w:val="en-US"/>
              </w:rPr>
              <w:t>C</w:t>
            </w:r>
            <w:r w:rsidRPr="00023D01">
              <w:rPr>
                <w:bCs/>
                <w:color w:val="252525"/>
                <w:szCs w:val="24"/>
                <w:u w:val="single"/>
                <w:shd w:val="clear" w:color="auto" w:fill="FFFFFF"/>
              </w:rPr>
              <w:t>ommon grasshopper warbler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  <w:lang w:val="en-US"/>
              </w:rPr>
              <w:t>breeding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  <w:lang w:val="en-US"/>
              </w:rPr>
            </w:pPr>
            <w:r w:rsidRPr="00023D01">
              <w:rPr>
                <w:szCs w:val="24"/>
              </w:rPr>
              <w:t xml:space="preserve">&gt; 120 </w:t>
            </w:r>
            <w:r w:rsidRPr="00023D01">
              <w:rPr>
                <w:szCs w:val="24"/>
                <w:lang w:val="en-U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2006-2008</w:t>
            </w:r>
          </w:p>
        </w:tc>
        <w:tc>
          <w:tcPr>
            <w:tcW w:w="0" w:type="auto"/>
            <w:vAlign w:val="center"/>
            <w:hideMark/>
          </w:tcPr>
          <w:p w:rsidR="000A4953" w:rsidRPr="00023D01" w:rsidRDefault="000A4953" w:rsidP="00A15070">
            <w:pPr>
              <w:jc w:val="center"/>
              <w:rPr>
                <w:szCs w:val="24"/>
              </w:rPr>
            </w:pPr>
            <w:r w:rsidRPr="00023D01">
              <w:rPr>
                <w:szCs w:val="24"/>
              </w:rPr>
              <w:t>B3</w:t>
            </w:r>
          </w:p>
        </w:tc>
      </w:tr>
    </w:tbl>
    <w:p w:rsidR="00734ECF" w:rsidRDefault="00734ECF"/>
    <w:sectPr w:rsidR="00734ECF" w:rsidSect="00734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0A4953"/>
    <w:rsid w:val="000A4953"/>
    <w:rsid w:val="00734ECF"/>
    <w:rsid w:val="00743E21"/>
    <w:rsid w:val="00752B9B"/>
    <w:rsid w:val="009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A4953"/>
    <w:pPr>
      <w:keepNext/>
      <w:ind w:left="567"/>
      <w:outlineLvl w:val="2"/>
    </w:pPr>
    <w:rPr>
      <w:rFonts w:ascii="TimesNewRomanPS-BoldMT" w:hAnsi="TimesNewRomanPS-BoldMT"/>
      <w:b/>
      <w:snapToGrid w:val="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4953"/>
    <w:rPr>
      <w:rFonts w:ascii="TimesNewRomanPS-BoldMT" w:eastAsia="Times New Roman" w:hAnsi="TimesNewRomanPS-BoldMT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0A4953"/>
    <w:pPr>
      <w:widowControl w:val="0"/>
      <w:ind w:right="-45"/>
    </w:pPr>
    <w:rPr>
      <w:rFonts w:ascii="Univers" w:hAnsi="Univers"/>
      <w:spacing w:val="-2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A4953"/>
    <w:rPr>
      <w:rFonts w:ascii="Univers" w:eastAsia="Times New Roman" w:hAnsi="Univers" w:cs="Times New Roman"/>
      <w:spacing w:val="-2"/>
      <w:szCs w:val="20"/>
    </w:rPr>
  </w:style>
  <w:style w:type="character" w:customStyle="1" w:styleId="apple-converted-space">
    <w:name w:val="apple-converted-space"/>
    <w:rsid w:val="000A4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ushki.org/guide/bird/90.html" TargetMode="External"/><Relationship Id="rId13" Type="http://schemas.openxmlformats.org/officeDocument/2006/relationships/hyperlink" Target="http://www.ptushki.org/guide/bird/179.html" TargetMode="External"/><Relationship Id="rId18" Type="http://schemas.openxmlformats.org/officeDocument/2006/relationships/hyperlink" Target="http://www.ptushki.org/guide/bird/21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tushki.org/guide/bird/87.html" TargetMode="External"/><Relationship Id="rId12" Type="http://schemas.openxmlformats.org/officeDocument/2006/relationships/hyperlink" Target="http://www.ptushki.org/guide/bird/134.html" TargetMode="External"/><Relationship Id="rId17" Type="http://schemas.openxmlformats.org/officeDocument/2006/relationships/hyperlink" Target="http://www.ptushki.org/guide/bird/24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tushki.org/guide/bird/204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tushki.org/guide/bird/86.html" TargetMode="External"/><Relationship Id="rId11" Type="http://schemas.openxmlformats.org/officeDocument/2006/relationships/hyperlink" Target="http://www.ptushki.org/guide/bird/132.html" TargetMode="External"/><Relationship Id="rId5" Type="http://schemas.openxmlformats.org/officeDocument/2006/relationships/hyperlink" Target="http://www.ptushki.org/guide/bird/65.html" TargetMode="External"/><Relationship Id="rId15" Type="http://schemas.openxmlformats.org/officeDocument/2006/relationships/hyperlink" Target="http://www.ptushki.org/guide/bird/189.html" TargetMode="External"/><Relationship Id="rId10" Type="http://schemas.openxmlformats.org/officeDocument/2006/relationships/hyperlink" Target="http://www.ptushki.org/guide/bird/106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ptushki.org/guide/bird/73.html" TargetMode="External"/><Relationship Id="rId9" Type="http://schemas.openxmlformats.org/officeDocument/2006/relationships/hyperlink" Target="http://www.ptushki.org/guide/bird/103.html" TargetMode="External"/><Relationship Id="rId14" Type="http://schemas.openxmlformats.org/officeDocument/2006/relationships/hyperlink" Target="http://www.ptushki.org/guide/bird/1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2899</Characters>
  <Application>Microsoft Office Word</Application>
  <DocSecurity>0</DocSecurity>
  <Lines>24</Lines>
  <Paragraphs>6</Paragraphs>
  <ScaleCrop>false</ScaleCrop>
  <Company>Grizli777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3</cp:revision>
  <dcterms:created xsi:type="dcterms:W3CDTF">2015-09-06T14:15:00Z</dcterms:created>
  <dcterms:modified xsi:type="dcterms:W3CDTF">2015-09-06T14:17:00Z</dcterms:modified>
</cp:coreProperties>
</file>